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38" w:rsidRDefault="00FA72E0" w:rsidP="00B33838">
      <w:pPr>
        <w:rPr>
          <w:rFonts w:ascii="Arial" w:hAnsi="Arial" w:cs="Arial"/>
          <w:noProof/>
          <w:lang w:eastAsia="nl-NL"/>
        </w:rPr>
      </w:pPr>
      <w:r w:rsidRPr="00FA72E0">
        <w:rPr>
          <w:rFonts w:ascii="Arial" w:hAnsi="Arial" w:cs="Arial"/>
          <w:noProof/>
          <w:lang w:val="en-US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pt;margin-top:-35.95pt;width:271.7pt;height:168.7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" stroked="f">
            <v:fill opacity="0"/>
            <v:textbox>
              <w:txbxContent>
                <w:p w:rsidR="00B33838" w:rsidRDefault="00B33838" w:rsidP="00B33838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4082885" cy="1124162"/>
                        <wp:effectExtent l="50800" t="0" r="57785" b="44450"/>
                        <wp:docPr id="22" name="Afbeelding 21" descr="boompj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oompj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85337" cy="1124837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50800" dir="5400000" algn="ctr" rotWithShape="0">
                                    <a:srgbClr val="000000">
                                      <a:alpha val="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A72E0">
        <w:rPr>
          <w:rFonts w:ascii="Arial" w:hAnsi="Arial" w:cs="Arial"/>
          <w:noProof/>
          <w:lang w:val="en-US" w:eastAsia="nl-NL"/>
        </w:rPr>
        <w:pict>
          <v:shape id="Text Box 3" o:spid="_x0000_s1027" type="#_x0000_t202" style="position:absolute;margin-left:-35.35pt;margin-top:-8.9pt;width:592.2pt;height:116.9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" stroked="f">
            <v:fill opacity="0"/>
            <v:textbox>
              <w:txbxContent>
                <w:p w:rsidR="00B33838" w:rsidRPr="009B1C14" w:rsidRDefault="00B33838" w:rsidP="00B33838">
                  <w:pPr>
                    <w:pStyle w:val="Kop1"/>
                    <w:spacing w:line="360" w:lineRule="auto"/>
                    <w:jc w:val="center"/>
                    <w:rPr>
                      <w:rFonts w:ascii="Arial" w:hAnsi="Arial" w:cs="Arial"/>
                      <w:b w:val="0"/>
                      <w:sz w:val="40"/>
                      <w:szCs w:val="40"/>
                    </w:rPr>
                  </w:pPr>
                  <w:r w:rsidRPr="00B260FE">
                    <w:rPr>
                      <w:rFonts w:ascii="Arial" w:hAnsi="Arial" w:cs="Arial"/>
                    </w:rPr>
                    <w:t xml:space="preserve">Het bestuur </w:t>
                  </w:r>
                  <w:r>
                    <w:rPr>
                      <w:rFonts w:ascii="Arial" w:hAnsi="Arial" w:cs="Arial"/>
                    </w:rPr>
                    <w:t xml:space="preserve">van </w:t>
                  </w:r>
                  <w:r w:rsidRPr="00B260FE">
                    <w:rPr>
                      <w:rFonts w:ascii="Arial" w:hAnsi="Arial" w:cs="Arial"/>
                    </w:rPr>
                    <w:t>Groei &amp; Bloei afdeling Almelo e.o.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260FE">
                    <w:rPr>
                      <w:rFonts w:ascii="Arial" w:hAnsi="Arial" w:cs="Arial"/>
                    </w:rPr>
                    <w:t xml:space="preserve">nodigt u uit voor de </w:t>
                  </w:r>
                  <w:r w:rsidRPr="009B1C14">
                    <w:rPr>
                      <w:rFonts w:ascii="Arial" w:hAnsi="Arial" w:cs="Arial"/>
                      <w:sz w:val="40"/>
                      <w:szCs w:val="40"/>
                    </w:rPr>
                    <w:t>Jaarvergadering</w:t>
                  </w:r>
                </w:p>
                <w:p w:rsidR="00B33838" w:rsidRPr="009B1C14" w:rsidRDefault="00B33838" w:rsidP="00B33838">
                  <w:pPr>
                    <w:pStyle w:val="Kop2"/>
                    <w:rPr>
                      <w:rFonts w:ascii="Arial" w:hAnsi="Arial" w:cs="Arial"/>
                      <w:szCs w:val="32"/>
                    </w:rPr>
                  </w:pPr>
                  <w:r>
                    <w:rPr>
                      <w:rFonts w:ascii="Arial" w:hAnsi="Arial" w:cs="Arial"/>
                      <w:szCs w:val="32"/>
                    </w:rPr>
                    <w:t>woensdag 23 januari 2019</w:t>
                  </w:r>
                </w:p>
                <w:p w:rsidR="00B33838" w:rsidRDefault="00B33838" w:rsidP="00B33838"/>
              </w:txbxContent>
            </v:textbox>
          </v:shape>
        </w:pict>
      </w:r>
    </w:p>
    <w:p w:rsidR="00B33838" w:rsidRDefault="00B33838" w:rsidP="00B33838">
      <w:pPr>
        <w:spacing w:before="120" w:after="0" w:line="240" w:lineRule="auto"/>
        <w:rPr>
          <w:rFonts w:ascii="Arial" w:hAnsi="Arial" w:cs="Arial"/>
        </w:rPr>
      </w:pPr>
    </w:p>
    <w:p w:rsidR="00B33838" w:rsidRDefault="00B33838" w:rsidP="00B33838">
      <w:pPr>
        <w:spacing w:before="120" w:after="0" w:line="240" w:lineRule="auto"/>
        <w:rPr>
          <w:rFonts w:ascii="Arial" w:hAnsi="Arial" w:cs="Arial"/>
        </w:rPr>
      </w:pPr>
    </w:p>
    <w:p w:rsidR="00B33838" w:rsidRDefault="00B33838" w:rsidP="00B33838">
      <w:pPr>
        <w:spacing w:before="120" w:after="0" w:line="240" w:lineRule="auto"/>
        <w:rPr>
          <w:rFonts w:ascii="Arial" w:hAnsi="Arial" w:cs="Arial"/>
        </w:rPr>
      </w:pPr>
    </w:p>
    <w:p w:rsidR="00B33838" w:rsidRDefault="00B33838" w:rsidP="00B33838">
      <w:pPr>
        <w:spacing w:after="240" w:line="240" w:lineRule="auto"/>
        <w:rPr>
          <w:rFonts w:ascii="Arial" w:hAnsi="Arial" w:cs="Arial"/>
          <w:sz w:val="36"/>
          <w:szCs w:val="36"/>
        </w:rPr>
      </w:pPr>
    </w:p>
    <w:p w:rsidR="00B33838" w:rsidRPr="00112092" w:rsidRDefault="00B33838" w:rsidP="00B33838">
      <w:pPr>
        <w:spacing w:after="240" w:line="240" w:lineRule="auto"/>
        <w:rPr>
          <w:rFonts w:ascii="Arial" w:hAnsi="Arial" w:cs="Arial"/>
        </w:rPr>
      </w:pPr>
    </w:p>
    <w:p w:rsidR="00B33838" w:rsidRDefault="00B33838" w:rsidP="00B33838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E87511"/>
        </w:rPr>
        <w:t>a</w:t>
      </w:r>
      <w:r w:rsidRPr="00112092">
        <w:rPr>
          <w:rFonts w:ascii="Arial" w:hAnsi="Arial" w:cs="Arial"/>
          <w:b/>
          <w:noProof/>
          <w:color w:val="E87511"/>
        </w:rPr>
        <w:t>anvang</w:t>
      </w:r>
      <w:r>
        <w:rPr>
          <w:rFonts w:ascii="Arial" w:hAnsi="Arial" w:cs="Arial"/>
          <w:b/>
          <w:noProof/>
          <w:color w:val="E87511"/>
        </w:rPr>
        <w:t xml:space="preserve"> voor leden</w:t>
      </w:r>
      <w:r w:rsidRPr="00112092">
        <w:rPr>
          <w:rFonts w:ascii="Arial" w:hAnsi="Arial" w:cs="Arial"/>
          <w:b/>
          <w:noProof/>
          <w:color w:val="E87511"/>
        </w:rPr>
        <w:t>:</w:t>
      </w:r>
      <w:r>
        <w:rPr>
          <w:rFonts w:ascii="Arial" w:hAnsi="Arial" w:cs="Arial"/>
          <w:b/>
          <w:noProof/>
          <w:color w:val="E87511"/>
        </w:rPr>
        <w:t xml:space="preserve"> </w:t>
      </w:r>
      <w:r>
        <w:rPr>
          <w:rFonts w:ascii="Arial" w:hAnsi="Arial" w:cs="Arial"/>
          <w:b/>
          <w:noProof/>
          <w:color w:val="E87511"/>
        </w:rPr>
        <w:tab/>
      </w:r>
      <w:r w:rsidRPr="003B22D7">
        <w:rPr>
          <w:rFonts w:ascii="Arial" w:hAnsi="Arial" w:cs="Arial"/>
          <w:b/>
          <w:u w:val="single"/>
        </w:rPr>
        <w:t>19.30</w:t>
      </w:r>
      <w:r w:rsidRPr="003B22D7">
        <w:rPr>
          <w:rFonts w:ascii="Arial" w:hAnsi="Arial" w:cs="Arial"/>
          <w:b/>
        </w:rPr>
        <w:t xml:space="preserve"> uur</w:t>
      </w:r>
      <w:r w:rsidRPr="00877E3E">
        <w:rPr>
          <w:rFonts w:ascii="Arial" w:hAnsi="Arial" w:cs="Arial"/>
          <w:b/>
        </w:rPr>
        <w:t>, Jaarvergadering</w:t>
      </w:r>
    </w:p>
    <w:p w:rsidR="00B33838" w:rsidRDefault="00B33838" w:rsidP="00B33838">
      <w:pPr>
        <w:spacing w:before="120" w:after="80"/>
        <w:rPr>
          <w:rFonts w:ascii="Arial" w:hAnsi="Arial" w:cs="Arial"/>
          <w:b/>
          <w:noProof/>
          <w:color w:val="E87511"/>
        </w:rPr>
      </w:pPr>
      <w:r>
        <w:rPr>
          <w:rFonts w:ascii="Arial" w:hAnsi="Arial" w:cs="Arial"/>
          <w:b/>
          <w:noProof/>
          <w:color w:val="E87511"/>
        </w:rPr>
        <w:t>a</w:t>
      </w:r>
      <w:r w:rsidRPr="00112092">
        <w:rPr>
          <w:rFonts w:ascii="Arial" w:hAnsi="Arial" w:cs="Arial"/>
          <w:b/>
          <w:noProof/>
          <w:color w:val="E87511"/>
        </w:rPr>
        <w:t>anvang</w:t>
      </w:r>
      <w:r>
        <w:rPr>
          <w:rFonts w:ascii="Arial" w:hAnsi="Arial" w:cs="Arial"/>
          <w:b/>
          <w:noProof/>
          <w:color w:val="E87511"/>
        </w:rPr>
        <w:t xml:space="preserve"> voor niet-leden</w:t>
      </w:r>
      <w:r w:rsidRPr="00112092">
        <w:rPr>
          <w:rFonts w:ascii="Arial" w:hAnsi="Arial" w:cs="Arial"/>
          <w:b/>
          <w:noProof/>
          <w:color w:val="E87511"/>
        </w:rPr>
        <w:t>:</w:t>
      </w:r>
      <w:r>
        <w:rPr>
          <w:rFonts w:ascii="Arial" w:hAnsi="Arial" w:cs="Arial"/>
          <w:b/>
          <w:noProof/>
          <w:color w:val="E87511"/>
        </w:rPr>
        <w:t xml:space="preserve"> </w:t>
      </w:r>
      <w:r>
        <w:rPr>
          <w:rFonts w:ascii="Arial" w:hAnsi="Arial" w:cs="Arial"/>
          <w:b/>
          <w:noProof/>
          <w:color w:val="E87511"/>
        </w:rPr>
        <w:tab/>
      </w:r>
      <w:r w:rsidRPr="00BD07FE">
        <w:rPr>
          <w:rFonts w:ascii="Arial" w:hAnsi="Arial" w:cs="Arial"/>
          <w:b/>
        </w:rPr>
        <w:t>20.30 uur, Informatieavond</w:t>
      </w:r>
    </w:p>
    <w:p w:rsidR="00B33838" w:rsidRPr="00B33838" w:rsidRDefault="00B33838" w:rsidP="00B33838">
      <w:pPr>
        <w:spacing w:after="80"/>
        <w:rPr>
          <w:rFonts w:ascii="Arial" w:hAnsi="Arial" w:cs="Arial"/>
          <w:noProof/>
        </w:rPr>
      </w:pPr>
      <w:r w:rsidRPr="00112092">
        <w:rPr>
          <w:rFonts w:ascii="Arial" w:hAnsi="Arial" w:cs="Arial"/>
          <w:b/>
          <w:noProof/>
          <w:color w:val="E87511"/>
        </w:rPr>
        <w:t>spreker:</w:t>
      </w:r>
      <w:r w:rsidRPr="00112092">
        <w:rPr>
          <w:rFonts w:ascii="Arial" w:hAnsi="Arial" w:cs="Arial"/>
          <w:b/>
          <w:noProof/>
          <w:color w:val="E87511"/>
        </w:rPr>
        <w:tab/>
      </w:r>
      <w:r>
        <w:rPr>
          <w:rFonts w:ascii="Arial" w:hAnsi="Arial" w:cs="Arial"/>
          <w:b/>
          <w:noProof/>
          <w:color w:val="E87511"/>
        </w:rPr>
        <w:tab/>
        <w:t xml:space="preserve">            </w:t>
      </w:r>
      <w:r w:rsidRPr="00B33838">
        <w:rPr>
          <w:rFonts w:ascii="Arial" w:hAnsi="Arial" w:cs="Arial"/>
          <w:b/>
          <w:noProof/>
        </w:rPr>
        <w:t>Elizabeth Luitsz</w:t>
      </w:r>
      <w:r>
        <w:rPr>
          <w:rFonts w:ascii="Arial" w:hAnsi="Arial" w:cs="Arial"/>
          <w:b/>
          <w:noProof/>
        </w:rPr>
        <w:t xml:space="preserve"> </w:t>
      </w:r>
    </w:p>
    <w:p w:rsidR="00B33838" w:rsidRPr="001F70B0" w:rsidRDefault="00B33838" w:rsidP="00B33838">
      <w:pPr>
        <w:spacing w:after="80"/>
        <w:rPr>
          <w:rFonts w:ascii="Arial" w:hAnsi="Arial" w:cs="Arial"/>
          <w:b/>
          <w:noProof/>
        </w:rPr>
      </w:pPr>
      <w:r w:rsidRPr="00112092">
        <w:rPr>
          <w:rFonts w:ascii="Arial" w:hAnsi="Arial" w:cs="Arial"/>
          <w:b/>
          <w:noProof/>
          <w:color w:val="E87511"/>
        </w:rPr>
        <w:t>onderwerp:</w:t>
      </w:r>
      <w:r w:rsidRPr="00112092">
        <w:rPr>
          <w:rFonts w:ascii="Arial" w:hAnsi="Arial" w:cs="Arial"/>
          <w:b/>
          <w:noProof/>
          <w:color w:val="E87511"/>
        </w:rPr>
        <w:tab/>
      </w:r>
      <w:r>
        <w:rPr>
          <w:rFonts w:ascii="Arial" w:hAnsi="Arial" w:cs="Arial"/>
          <w:b/>
          <w:noProof/>
          <w:color w:val="E87511"/>
        </w:rPr>
        <w:tab/>
      </w:r>
      <w:r>
        <w:rPr>
          <w:rFonts w:ascii="Arial" w:hAnsi="Arial" w:cs="Arial"/>
          <w:b/>
          <w:noProof/>
          <w:color w:val="E87511"/>
        </w:rPr>
        <w:tab/>
      </w:r>
      <w:r>
        <w:rPr>
          <w:rFonts w:ascii="Arial" w:hAnsi="Arial" w:cs="Arial"/>
          <w:b/>
          <w:noProof/>
        </w:rPr>
        <w:t>Integratie in de moestuin.</w:t>
      </w:r>
    </w:p>
    <w:p w:rsidR="00B33838" w:rsidRPr="008E32E0" w:rsidRDefault="00B33838" w:rsidP="00B33838">
      <w:pPr>
        <w:spacing w:after="80"/>
        <w:ind w:left="2832" w:hanging="2832"/>
        <w:rPr>
          <w:rFonts w:ascii="Arial" w:hAnsi="Arial" w:cs="Arial"/>
          <w:b/>
          <w:noProof/>
          <w:color w:val="E87511"/>
        </w:rPr>
      </w:pPr>
      <w:r w:rsidRPr="00112092">
        <w:rPr>
          <w:rFonts w:ascii="Arial" w:hAnsi="Arial" w:cs="Arial"/>
          <w:b/>
          <w:noProof/>
          <w:color w:val="E87511"/>
        </w:rPr>
        <w:t>locatie:</w:t>
      </w:r>
      <w:r w:rsidRPr="00112092">
        <w:rPr>
          <w:rFonts w:ascii="Arial" w:hAnsi="Arial" w:cs="Arial"/>
          <w:b/>
          <w:noProof/>
          <w:color w:val="E87511"/>
        </w:rPr>
        <w:tab/>
      </w:r>
      <w:r w:rsidRPr="008E32E0">
        <w:rPr>
          <w:rFonts w:ascii="Arial" w:hAnsi="Arial" w:cs="Arial"/>
          <w:b/>
        </w:rPr>
        <w:t>De Schouw, Kerkplein 3, 7607 BT Almelo (parkeren op                                                ’t Kolkje)</w:t>
      </w:r>
    </w:p>
    <w:p w:rsidR="00B33838" w:rsidRDefault="00B33838" w:rsidP="00B33838">
      <w:pPr>
        <w:spacing w:after="80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E87511"/>
        </w:rPr>
        <w:t>toegang</w:t>
      </w:r>
      <w:r w:rsidRPr="00112092">
        <w:rPr>
          <w:rFonts w:ascii="Arial" w:hAnsi="Arial" w:cs="Arial"/>
          <w:b/>
          <w:noProof/>
          <w:color w:val="E87511"/>
        </w:rPr>
        <w:t>:</w:t>
      </w:r>
      <w:r w:rsidRPr="00112092">
        <w:rPr>
          <w:rFonts w:ascii="Arial" w:hAnsi="Arial" w:cs="Arial"/>
          <w:b/>
          <w:noProof/>
          <w:color w:val="E87511"/>
        </w:rPr>
        <w:tab/>
      </w:r>
      <w:r>
        <w:rPr>
          <w:rFonts w:ascii="Arial" w:hAnsi="Arial" w:cs="Arial"/>
          <w:b/>
          <w:noProof/>
          <w:color w:val="E87511"/>
        </w:rPr>
        <w:tab/>
      </w:r>
      <w:r>
        <w:rPr>
          <w:rFonts w:ascii="Arial" w:hAnsi="Arial" w:cs="Arial"/>
          <w:b/>
          <w:noProof/>
          <w:color w:val="E87511"/>
        </w:rPr>
        <w:tab/>
      </w:r>
      <w:r w:rsidRPr="008E32E0">
        <w:rPr>
          <w:rFonts w:ascii="Arial" w:hAnsi="Arial" w:cs="Arial"/>
          <w:b/>
        </w:rPr>
        <w:t>gratis</w:t>
      </w:r>
    </w:p>
    <w:p w:rsidR="00140A1F" w:rsidRPr="00B33838" w:rsidRDefault="00140A1F" w:rsidP="00B33838">
      <w:pPr>
        <w:spacing w:after="80"/>
        <w:rPr>
          <w:rFonts w:ascii="Arial" w:hAnsi="Arial" w:cs="Arial"/>
        </w:rPr>
      </w:pPr>
    </w:p>
    <w:p w:rsidR="00B33838" w:rsidRPr="00B260FE" w:rsidRDefault="00B33838" w:rsidP="00B3383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7A5E"/>
        </w:rPr>
        <w:t>AGENDA JAARVERGADERING</w:t>
      </w:r>
    </w:p>
    <w:p w:rsidR="00B33838" w:rsidRDefault="00B33838" w:rsidP="00B33838">
      <w:pPr>
        <w:pStyle w:val="Lijstalinea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</w:rPr>
      </w:pPr>
      <w:r w:rsidRPr="00DF5DED">
        <w:rPr>
          <w:rFonts w:ascii="Arial" w:hAnsi="Arial" w:cs="Arial"/>
        </w:rPr>
        <w:t>Opening</w:t>
      </w:r>
      <w:r w:rsidRPr="00CA2E1C">
        <w:rPr>
          <w:rFonts w:ascii="Arial" w:hAnsi="Arial" w:cs="Arial"/>
        </w:rPr>
        <w:t xml:space="preserve"> door de voorzitter</w:t>
      </w:r>
      <w:r>
        <w:rPr>
          <w:rFonts w:ascii="Arial" w:hAnsi="Arial" w:cs="Arial"/>
        </w:rPr>
        <w:t>, Annelieke Huurneman</w:t>
      </w:r>
      <w:r w:rsidRPr="00CA2E1C">
        <w:rPr>
          <w:rFonts w:ascii="Arial" w:hAnsi="Arial" w:cs="Arial"/>
        </w:rPr>
        <w:t>.</w:t>
      </w:r>
    </w:p>
    <w:p w:rsidR="00B33838" w:rsidRDefault="00B33838" w:rsidP="00B33838">
      <w:pPr>
        <w:pStyle w:val="Lijstalinea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</w:rPr>
      </w:pPr>
      <w:r w:rsidRPr="00DF5DED">
        <w:rPr>
          <w:rFonts w:ascii="Arial" w:hAnsi="Arial" w:cs="Arial"/>
        </w:rPr>
        <w:t>Notulen van</w:t>
      </w:r>
      <w:r>
        <w:rPr>
          <w:rFonts w:ascii="Arial" w:hAnsi="Arial" w:cs="Arial"/>
        </w:rPr>
        <w:t xml:space="preserve"> de jaarvergadering 2018</w:t>
      </w:r>
      <w:r w:rsidRPr="00CA2E1C">
        <w:rPr>
          <w:rFonts w:ascii="Arial" w:hAnsi="Arial" w:cs="Arial"/>
        </w:rPr>
        <w:t xml:space="preserve">. De notulen staan </w:t>
      </w:r>
      <w:r w:rsidR="008E32E0">
        <w:rPr>
          <w:rFonts w:ascii="Arial" w:hAnsi="Arial" w:cs="Arial"/>
        </w:rPr>
        <w:t>op de website en komen in de nieuwsbrief van januari.</w:t>
      </w:r>
    </w:p>
    <w:p w:rsidR="00B33838" w:rsidRDefault="00B33838" w:rsidP="00B33838">
      <w:pPr>
        <w:pStyle w:val="Lijstalinea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</w:rPr>
      </w:pPr>
      <w:r w:rsidRPr="00CA2E1C">
        <w:rPr>
          <w:rFonts w:ascii="Arial" w:hAnsi="Arial" w:cs="Arial"/>
        </w:rPr>
        <w:t xml:space="preserve">Mogelijkheid om te reageren op </w:t>
      </w:r>
      <w:r w:rsidRPr="00DF5DED">
        <w:rPr>
          <w:rFonts w:ascii="Arial" w:hAnsi="Arial" w:cs="Arial"/>
        </w:rPr>
        <w:t xml:space="preserve">het jaarverslag </w:t>
      </w:r>
      <w:r>
        <w:rPr>
          <w:rFonts w:ascii="Arial" w:hAnsi="Arial" w:cs="Arial"/>
        </w:rPr>
        <w:t xml:space="preserve">2018 </w:t>
      </w:r>
      <w:r w:rsidRPr="00CA2E1C">
        <w:rPr>
          <w:rFonts w:ascii="Arial" w:hAnsi="Arial" w:cs="Arial"/>
        </w:rPr>
        <w:t xml:space="preserve">van de secretaris, Annelieke </w:t>
      </w:r>
      <w:r>
        <w:rPr>
          <w:rFonts w:ascii="Arial" w:hAnsi="Arial" w:cs="Arial"/>
        </w:rPr>
        <w:t xml:space="preserve">Huurneman. </w:t>
      </w:r>
      <w:r w:rsidRPr="00CA2E1C">
        <w:rPr>
          <w:rFonts w:ascii="Arial" w:hAnsi="Arial" w:cs="Arial"/>
        </w:rPr>
        <w:t xml:space="preserve">Dit verslag staat ook </w:t>
      </w:r>
      <w:r w:rsidR="00587FA7">
        <w:rPr>
          <w:rFonts w:ascii="Arial" w:hAnsi="Arial" w:cs="Arial"/>
        </w:rPr>
        <w:t xml:space="preserve">op de website en </w:t>
      </w:r>
      <w:r w:rsidRPr="00CA2E1C">
        <w:rPr>
          <w:rFonts w:ascii="Arial" w:hAnsi="Arial" w:cs="Arial"/>
        </w:rPr>
        <w:t>in de nieuwsbrief.</w:t>
      </w:r>
    </w:p>
    <w:p w:rsidR="00B33838" w:rsidRDefault="00B33838" w:rsidP="00B33838">
      <w:pPr>
        <w:pStyle w:val="Lijstalinea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Presentatie van de </w:t>
      </w:r>
      <w:r w:rsidRPr="00DF5DED">
        <w:rPr>
          <w:rFonts w:ascii="Arial" w:hAnsi="Arial" w:cs="Arial"/>
        </w:rPr>
        <w:t>jaarrekening</w:t>
      </w:r>
      <w:r>
        <w:rPr>
          <w:rFonts w:ascii="Arial" w:hAnsi="Arial" w:cs="Arial"/>
        </w:rPr>
        <w:t xml:space="preserve"> door de penningmeester, Annemarie van Hofwegen</w:t>
      </w:r>
      <w:r w:rsidRPr="00CA2E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 jaarrekening ligt op </w:t>
      </w:r>
      <w:r w:rsidRPr="00CA2E1C">
        <w:rPr>
          <w:rFonts w:ascii="Arial" w:hAnsi="Arial" w:cs="Arial"/>
        </w:rPr>
        <w:t>tafel tijdens de vergadering.</w:t>
      </w:r>
    </w:p>
    <w:p w:rsidR="00B33838" w:rsidRPr="009875D5" w:rsidRDefault="00B33838" w:rsidP="00B33838">
      <w:pPr>
        <w:pStyle w:val="Lijstalinea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</w:rPr>
      </w:pPr>
      <w:r w:rsidRPr="009875D5">
        <w:rPr>
          <w:rFonts w:ascii="Arial" w:hAnsi="Arial" w:cs="Arial"/>
        </w:rPr>
        <w:t xml:space="preserve">Verslag van de kascommissie </w:t>
      </w:r>
      <w:r w:rsidR="006F7E2B" w:rsidRPr="009875D5">
        <w:rPr>
          <w:rFonts w:ascii="Arial" w:hAnsi="Arial" w:cs="Arial"/>
        </w:rPr>
        <w:t xml:space="preserve">bestaande uit de heren Dick Molenkamp </w:t>
      </w:r>
      <w:r w:rsidRPr="009875D5">
        <w:rPr>
          <w:rFonts w:ascii="Arial" w:hAnsi="Arial" w:cs="Arial"/>
        </w:rPr>
        <w:t xml:space="preserve">en Henk ter Horst. </w:t>
      </w:r>
      <w:r w:rsidR="006F7E2B" w:rsidRPr="009875D5">
        <w:rPr>
          <w:rFonts w:ascii="Arial" w:hAnsi="Arial" w:cs="Arial"/>
        </w:rPr>
        <w:t>Benoeming nieuwe kascommissie.</w:t>
      </w:r>
      <w:bookmarkStart w:id="0" w:name="_GoBack"/>
      <w:bookmarkEnd w:id="0"/>
    </w:p>
    <w:p w:rsidR="00B33838" w:rsidRPr="000655BD" w:rsidRDefault="00B33838" w:rsidP="00B33838">
      <w:pPr>
        <w:pStyle w:val="Lijstalinea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Het bestuur bestond uit Annelieke Huurneman, voorzitter/secretariaat. Annemarie van Hofwegen, penningmeester. Johan Meenhuis, Marc</w:t>
      </w:r>
      <w:r w:rsidR="00B631F7">
        <w:rPr>
          <w:rFonts w:ascii="Arial" w:hAnsi="Arial" w:cs="Arial"/>
        </w:rPr>
        <w:t>el Mulder en Laura Veenstra waren</w:t>
      </w:r>
      <w:r>
        <w:rPr>
          <w:rFonts w:ascii="Arial" w:hAnsi="Arial" w:cs="Arial"/>
        </w:rPr>
        <w:t xml:space="preserve"> algemeen lid.</w:t>
      </w:r>
      <w:r w:rsidRPr="000655B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838" w:rsidRPr="00140A1F" w:rsidRDefault="00B33838" w:rsidP="00B33838">
      <w:pPr>
        <w:pStyle w:val="Lijstalinea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</w:rPr>
      </w:pPr>
      <w:r w:rsidRPr="00DF5DED">
        <w:rPr>
          <w:rFonts w:ascii="Arial" w:hAnsi="Arial" w:cs="Arial"/>
        </w:rPr>
        <w:t>Bestuursverkiezing</w:t>
      </w:r>
      <w:r w:rsidR="00140A1F">
        <w:rPr>
          <w:rFonts w:ascii="Arial" w:hAnsi="Arial" w:cs="Arial"/>
        </w:rPr>
        <w:t>: I</w:t>
      </w:r>
      <w:r>
        <w:rPr>
          <w:rFonts w:ascii="Arial" w:hAnsi="Arial" w:cs="Arial"/>
        </w:rPr>
        <w:t>n</w:t>
      </w:r>
      <w:r w:rsidRPr="00CA2E1C">
        <w:rPr>
          <w:rFonts w:ascii="Arial" w:hAnsi="Arial" w:cs="Arial"/>
        </w:rPr>
        <w:t xml:space="preserve"> het bestuur is een functie</w:t>
      </w:r>
      <w:r w:rsidR="00431EFB">
        <w:rPr>
          <w:rFonts w:ascii="Arial" w:hAnsi="Arial" w:cs="Arial"/>
        </w:rPr>
        <w:t xml:space="preserve"> vacant</w:t>
      </w:r>
      <w:r w:rsidRPr="00CA2E1C">
        <w:rPr>
          <w:rFonts w:ascii="Arial" w:hAnsi="Arial" w:cs="Arial"/>
        </w:rPr>
        <w:t>. Het bestuur stelt de volg</w:t>
      </w:r>
      <w:r>
        <w:rPr>
          <w:rFonts w:ascii="Arial" w:hAnsi="Arial" w:cs="Arial"/>
        </w:rPr>
        <w:t>ende kandidaat voor als</w:t>
      </w:r>
      <w:r w:rsidRPr="00CA2E1C">
        <w:rPr>
          <w:rFonts w:ascii="Arial" w:hAnsi="Arial" w:cs="Arial"/>
        </w:rPr>
        <w:t xml:space="preserve"> bestuurslid</w:t>
      </w:r>
      <w:r w:rsidR="00431EFB">
        <w:rPr>
          <w:rFonts w:ascii="Arial" w:hAnsi="Arial" w:cs="Arial"/>
        </w:rPr>
        <w:t>/</w:t>
      </w:r>
      <w:r>
        <w:rPr>
          <w:rFonts w:ascii="Arial" w:hAnsi="Arial" w:cs="Arial"/>
        </w:rPr>
        <w:t>secretaris</w:t>
      </w:r>
      <w:r w:rsidRPr="00CA2E1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Elizabeth </w:t>
      </w:r>
      <w:proofErr w:type="spellStart"/>
      <w:r>
        <w:rPr>
          <w:rFonts w:ascii="Arial" w:hAnsi="Arial" w:cs="Arial"/>
        </w:rPr>
        <w:t>Luitsz</w:t>
      </w:r>
      <w:proofErr w:type="spellEnd"/>
      <w:r>
        <w:rPr>
          <w:rFonts w:ascii="Arial" w:hAnsi="Arial" w:cs="Arial"/>
        </w:rPr>
        <w:t>.</w:t>
      </w:r>
      <w:r w:rsidRPr="00CA2E1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Tegenkandidaten voor deze bestuursfunctie kun</w:t>
      </w:r>
      <w:r>
        <w:rPr>
          <w:rFonts w:ascii="Arial" w:hAnsi="Arial" w:cs="Arial"/>
        </w:rPr>
        <w:t>nen zich melden voor 9 januari 2019</w:t>
      </w:r>
      <w:r w:rsidRPr="00CA2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bij voorzitter</w:t>
      </w:r>
      <w:r w:rsidRPr="00CA2E1C">
        <w:rPr>
          <w:rFonts w:ascii="Arial" w:hAnsi="Arial" w:cs="Arial"/>
        </w:rPr>
        <w:t xml:space="preserve"> Annelieke </w:t>
      </w:r>
      <w:r>
        <w:rPr>
          <w:rFonts w:ascii="Arial" w:hAnsi="Arial" w:cs="Arial"/>
        </w:rPr>
        <w:t>Huurneman 0546-571</w:t>
      </w:r>
      <w:r w:rsidR="00140A1F">
        <w:rPr>
          <w:rFonts w:ascii="Arial" w:hAnsi="Arial" w:cs="Arial"/>
        </w:rPr>
        <w:t>816</w:t>
      </w:r>
      <w:r>
        <w:rPr>
          <w:rFonts w:ascii="Arial" w:hAnsi="Arial" w:cs="Arial"/>
        </w:rPr>
        <w:t xml:space="preserve"> of </w:t>
      </w:r>
      <w:hyperlink r:id="rId6" w:history="1">
        <w:r w:rsidRPr="007C21C0">
          <w:rPr>
            <w:rStyle w:val="Hyperlink"/>
            <w:rFonts w:ascii="Arial" w:hAnsi="Arial" w:cs="Arial"/>
            <w:color w:val="4F81BD" w:themeColor="accent1"/>
          </w:rPr>
          <w:t>info@almelo.groei.nl</w:t>
        </w:r>
      </w:hyperlink>
      <w:r>
        <w:rPr>
          <w:rFonts w:ascii="Arial" w:hAnsi="Arial" w:cs="Arial"/>
        </w:rPr>
        <w:t xml:space="preserve"> </w:t>
      </w:r>
      <w:r w:rsidRPr="00CA2E1C">
        <w:rPr>
          <w:rFonts w:ascii="Arial" w:hAnsi="Arial" w:cs="Arial"/>
        </w:rPr>
        <w:t xml:space="preserve"> </w:t>
      </w:r>
      <w:r w:rsidRPr="00CA2E1C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</w:t>
      </w:r>
    </w:p>
    <w:p w:rsidR="00B33838" w:rsidRPr="00A82ADA" w:rsidRDefault="00B33838" w:rsidP="00B33838">
      <w:pPr>
        <w:pStyle w:val="Lijstalinea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Vrijwilligerstaken.</w:t>
      </w:r>
      <w:r w:rsidRPr="001F70B0">
        <w:rPr>
          <w:rFonts w:ascii="Arial" w:hAnsi="Arial" w:cs="Arial"/>
          <w:color w:val="FF0000"/>
        </w:rPr>
        <w:t xml:space="preserve"> </w:t>
      </w:r>
      <w:r w:rsidRPr="00A82ADA">
        <w:rPr>
          <w:rFonts w:ascii="Arial" w:hAnsi="Arial" w:cs="Arial"/>
        </w:rPr>
        <w:t>Een groot aantal vrijwilligers help</w:t>
      </w:r>
      <w:r>
        <w:rPr>
          <w:rFonts w:ascii="Arial" w:hAnsi="Arial" w:cs="Arial"/>
        </w:rPr>
        <w:t xml:space="preserve">t de vereniging actief te houden. We vermelden hun inzet bij de actie vanuit de landelijke </w:t>
      </w:r>
      <w:r w:rsidR="00F55EBC">
        <w:rPr>
          <w:rFonts w:ascii="Arial" w:hAnsi="Arial" w:cs="Arial"/>
        </w:rPr>
        <w:t>actie “Steenbreek”: Tegel eruit</w:t>
      </w:r>
      <w:r>
        <w:rPr>
          <w:rFonts w:ascii="Arial" w:hAnsi="Arial" w:cs="Arial"/>
        </w:rPr>
        <w:t>,</w:t>
      </w:r>
      <w:r w:rsidR="00F55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plant erin. Tevens </w:t>
      </w:r>
      <w:r w:rsidR="00F55EBC">
        <w:rPr>
          <w:rFonts w:ascii="Arial" w:hAnsi="Arial" w:cs="Arial"/>
        </w:rPr>
        <w:t xml:space="preserve">bemannen zij </w:t>
      </w:r>
      <w:r>
        <w:rPr>
          <w:rFonts w:ascii="Arial" w:hAnsi="Arial" w:cs="Arial"/>
        </w:rPr>
        <w:t>de diverse kramen bij activiteiten van het N</w:t>
      </w:r>
      <w:r w:rsidR="00F55EBC">
        <w:rPr>
          <w:rFonts w:ascii="Arial" w:hAnsi="Arial" w:cs="Arial"/>
        </w:rPr>
        <w:t xml:space="preserve">atuurhus en de Lentefair. De Open Tuinen commissie verzorgd het Open Tuinen Weekend, welke </w:t>
      </w:r>
      <w:r>
        <w:rPr>
          <w:rFonts w:ascii="Arial" w:hAnsi="Arial" w:cs="Arial"/>
        </w:rPr>
        <w:t xml:space="preserve">een terugkerend evenement </w:t>
      </w:r>
      <w:r w:rsidR="00F55EBC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met veel belangstelling. </w:t>
      </w:r>
      <w:r w:rsidR="00587FA7">
        <w:rPr>
          <w:rFonts w:ascii="Arial" w:hAnsi="Arial" w:cs="Arial"/>
        </w:rPr>
        <w:t>En d</w:t>
      </w:r>
      <w:r w:rsidR="00F55EBC">
        <w:rPr>
          <w:rFonts w:ascii="Arial" w:hAnsi="Arial" w:cs="Arial"/>
        </w:rPr>
        <w:t>e activiteiten commi</w:t>
      </w:r>
      <w:r w:rsidR="00587FA7">
        <w:rPr>
          <w:rFonts w:ascii="Arial" w:hAnsi="Arial" w:cs="Arial"/>
        </w:rPr>
        <w:t>ssie verzorgt ieder jaar weer</w:t>
      </w:r>
      <w:r w:rsidR="00F55EBC">
        <w:rPr>
          <w:rFonts w:ascii="Arial" w:hAnsi="Arial" w:cs="Arial"/>
        </w:rPr>
        <w:t xml:space="preserve"> vele mooie excursies en uitstapjes.</w:t>
      </w:r>
      <w:r w:rsidRPr="00A82A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B33838" w:rsidRPr="004871FC" w:rsidRDefault="00B33838" w:rsidP="00B33838">
      <w:pPr>
        <w:pStyle w:val="Lijstalinea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</w:rPr>
      </w:pPr>
      <w:r w:rsidRPr="00DF5DED">
        <w:rPr>
          <w:rFonts w:ascii="Arial" w:hAnsi="Arial" w:cs="Arial"/>
        </w:rPr>
        <w:t>Rondvraag</w:t>
      </w:r>
    </w:p>
    <w:p w:rsidR="00140A1F" w:rsidRDefault="00B33838" w:rsidP="00140A1F">
      <w:pPr>
        <w:pStyle w:val="Lijstaline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DF5DED">
        <w:rPr>
          <w:rFonts w:ascii="Arial" w:hAnsi="Arial" w:cs="Arial"/>
        </w:rPr>
        <w:t>Sluiting</w:t>
      </w:r>
      <w:r>
        <w:rPr>
          <w:rFonts w:ascii="Arial" w:hAnsi="Arial" w:cs="Arial"/>
        </w:rPr>
        <w:t>.</w:t>
      </w:r>
    </w:p>
    <w:p w:rsidR="00B33838" w:rsidRDefault="00140A1F" w:rsidP="00B33838">
      <w:pPr>
        <w:pStyle w:val="Lijstalinea"/>
        <w:numPr>
          <w:ilvl w:val="0"/>
          <w:numId w:val="1"/>
        </w:numPr>
        <w:spacing w:after="0" w:line="240" w:lineRule="auto"/>
        <w:ind w:left="714" w:hanging="357"/>
        <w:contextualSpacing w:val="0"/>
      </w:pPr>
      <w:r w:rsidRPr="00F55EBC">
        <w:rPr>
          <w:rFonts w:ascii="Arial" w:hAnsi="Arial" w:cs="Arial"/>
          <w:b/>
          <w:color w:val="FF0000"/>
        </w:rPr>
        <w:t>Let op</w:t>
      </w:r>
      <w:r w:rsidRPr="00F55EBC">
        <w:rPr>
          <w:rFonts w:ascii="Arial" w:hAnsi="Arial" w:cs="Arial"/>
          <w:color w:val="FF0000"/>
        </w:rPr>
        <w:t>: De agenda, de notulen en het jaarverslag van de secretaris liggen niet op tafel. Wel de jaarrekening. Aanvang jaarvergadering 19.30 uur!</w:t>
      </w:r>
      <w:bookmarkStart w:id="1" w:name="c241710"/>
      <w:bookmarkEnd w:id="1"/>
    </w:p>
    <w:p w:rsidR="00503716" w:rsidRDefault="00503716"/>
    <w:sectPr w:rsidR="00503716" w:rsidSect="008E07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z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718"/>
    <w:multiLevelType w:val="singleLevel"/>
    <w:tmpl w:val="4D60F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B33838"/>
    <w:rsid w:val="00140A1F"/>
    <w:rsid w:val="00292344"/>
    <w:rsid w:val="00431EFB"/>
    <w:rsid w:val="004E3511"/>
    <w:rsid w:val="004F468F"/>
    <w:rsid w:val="00503716"/>
    <w:rsid w:val="00587FA7"/>
    <w:rsid w:val="006F7E2B"/>
    <w:rsid w:val="008E07C1"/>
    <w:rsid w:val="008E32E0"/>
    <w:rsid w:val="009875D5"/>
    <w:rsid w:val="00B33838"/>
    <w:rsid w:val="00B463A3"/>
    <w:rsid w:val="00B631F7"/>
    <w:rsid w:val="00F55EBC"/>
    <w:rsid w:val="00FA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83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33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B33838"/>
    <w:pPr>
      <w:keepNext/>
      <w:spacing w:after="0" w:line="240" w:lineRule="auto"/>
      <w:jc w:val="center"/>
      <w:outlineLvl w:val="1"/>
    </w:pPr>
    <w:rPr>
      <w:rFonts w:ascii="Amaze" w:eastAsia="Times New Roman" w:hAnsi="Amaze" w:cs="Times New Roman"/>
      <w:b/>
      <w:sz w:val="3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rsid w:val="00B33838"/>
    <w:rPr>
      <w:rFonts w:ascii="Amaze" w:eastAsia="Times New Roman" w:hAnsi="Amaze" w:cs="Times New Roman"/>
      <w:b/>
      <w:sz w:val="32"/>
      <w:szCs w:val="20"/>
    </w:rPr>
  </w:style>
  <w:style w:type="paragraph" w:styleId="Lijstalinea">
    <w:name w:val="List Paragraph"/>
    <w:basedOn w:val="Standaard"/>
    <w:uiPriority w:val="34"/>
    <w:qFormat/>
    <w:rsid w:val="00B3383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38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838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rsid w:val="00B33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3383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B33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qFormat/>
    <w:rsid w:val="00B33838"/>
    <w:pPr>
      <w:keepNext/>
      <w:spacing w:after="0" w:line="240" w:lineRule="auto"/>
      <w:jc w:val="center"/>
      <w:outlineLvl w:val="1"/>
    </w:pPr>
    <w:rPr>
      <w:rFonts w:ascii="Amaze" w:eastAsia="Times New Roman" w:hAnsi="Amaze" w:cs="Times New Roman"/>
      <w:b/>
      <w:sz w:val="3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B3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2Teken">
    <w:name w:val="Kop 2 Teken"/>
    <w:basedOn w:val="Standaardalinea-lettertype"/>
    <w:link w:val="Kop2"/>
    <w:rsid w:val="00B33838"/>
    <w:rPr>
      <w:rFonts w:ascii="Amaze" w:eastAsia="Times New Roman" w:hAnsi="Amaze" w:cs="Times New Roman"/>
      <w:b/>
      <w:sz w:val="32"/>
      <w:szCs w:val="20"/>
    </w:rPr>
  </w:style>
  <w:style w:type="paragraph" w:styleId="Lijstalinea">
    <w:name w:val="List Paragraph"/>
    <w:basedOn w:val="Normaal"/>
    <w:uiPriority w:val="34"/>
    <w:qFormat/>
    <w:rsid w:val="00B3383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B338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33838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rsid w:val="00B33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melo.groei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Huurneman</dc:creator>
  <cp:lastModifiedBy>Ina ter Haar</cp:lastModifiedBy>
  <cp:revision>7</cp:revision>
  <cp:lastPrinted>2018-12-09T20:43:00Z</cp:lastPrinted>
  <dcterms:created xsi:type="dcterms:W3CDTF">2018-12-27T18:04:00Z</dcterms:created>
  <dcterms:modified xsi:type="dcterms:W3CDTF">2018-12-27T19:14:00Z</dcterms:modified>
</cp:coreProperties>
</file>